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5afb152a4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949f4b019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Moreland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78307bdaf4483" /><Relationship Type="http://schemas.openxmlformats.org/officeDocument/2006/relationships/numbering" Target="/word/numbering.xml" Id="R704c3fe1622249ec" /><Relationship Type="http://schemas.openxmlformats.org/officeDocument/2006/relationships/settings" Target="/word/settings.xml" Id="R12efdc9250f4436b" /><Relationship Type="http://schemas.openxmlformats.org/officeDocument/2006/relationships/image" Target="/word/media/d368f650-1e44-480d-8e9c-27b8b47be985.png" Id="Rf47949f4b0194207" /></Relationships>
</file>