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154760e9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5e7cd757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8f2fbb98641c1" /><Relationship Type="http://schemas.openxmlformats.org/officeDocument/2006/relationships/numbering" Target="/word/numbering.xml" Id="Rf74b5aea75194ebd" /><Relationship Type="http://schemas.openxmlformats.org/officeDocument/2006/relationships/settings" Target="/word/settings.xml" Id="Rdf041e60329d434c" /><Relationship Type="http://schemas.openxmlformats.org/officeDocument/2006/relationships/image" Target="/word/media/22c7ccaa-8e70-4027-8d69-11b183783ece.png" Id="R7ca5e7cd757d4dba" /></Relationships>
</file>