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8afc5e050d40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50eb3609841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Mountains Meadows,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56e323aaac42ae" /><Relationship Type="http://schemas.openxmlformats.org/officeDocument/2006/relationships/numbering" Target="/word/numbering.xml" Id="R1fea7ab25bc94bd0" /><Relationship Type="http://schemas.openxmlformats.org/officeDocument/2006/relationships/settings" Target="/word/settings.xml" Id="R922d93eed245422c" /><Relationship Type="http://schemas.openxmlformats.org/officeDocument/2006/relationships/image" Target="/word/media/ee3da0dd-cdc0-49a4-aa74-60a7f4d702c3.png" Id="R7da50eb360984151" /></Relationships>
</file>