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d4328492f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20962a514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Munderf,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d10f26bd34cd0" /><Relationship Type="http://schemas.openxmlformats.org/officeDocument/2006/relationships/numbering" Target="/word/numbering.xml" Id="Rcfc9599a68664fb4" /><Relationship Type="http://schemas.openxmlformats.org/officeDocument/2006/relationships/settings" Target="/word/settings.xml" Id="R77c419a341d842d3" /><Relationship Type="http://schemas.openxmlformats.org/officeDocument/2006/relationships/image" Target="/word/media/b61c62be-3b19-41dd-bcf6-be2edc329bb8.png" Id="R39920962a5144998" /></Relationships>
</file>