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6227812a1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035cf41f5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550d0abb74825" /><Relationship Type="http://schemas.openxmlformats.org/officeDocument/2006/relationships/numbering" Target="/word/numbering.xml" Id="R30d02beca73b44ff" /><Relationship Type="http://schemas.openxmlformats.org/officeDocument/2006/relationships/settings" Target="/word/settings.xml" Id="Rb831d2faa6394d40" /><Relationship Type="http://schemas.openxmlformats.org/officeDocument/2006/relationships/image" Target="/word/media/f55402cc-c62f-4517-b497-87172ffd018c.png" Id="R459035cf41f544bb" /></Relationships>
</file>