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908404fdf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a61a189ec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 Creek,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c232fa7414931" /><Relationship Type="http://schemas.openxmlformats.org/officeDocument/2006/relationships/numbering" Target="/word/numbering.xml" Id="Rc34443698db24cb0" /><Relationship Type="http://schemas.openxmlformats.org/officeDocument/2006/relationships/settings" Target="/word/settings.xml" Id="Rc969af664908469d" /><Relationship Type="http://schemas.openxmlformats.org/officeDocument/2006/relationships/image" Target="/word/media/554b1ec1-90d8-4cb0-ad1f-c875a8a12257.png" Id="R40ba61a189ec43ff" /></Relationships>
</file>