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dc42eee61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4877933e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Oaks,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677442f9d42a4" /><Relationship Type="http://schemas.openxmlformats.org/officeDocument/2006/relationships/numbering" Target="/word/numbering.xml" Id="R627dc7a79f9541bc" /><Relationship Type="http://schemas.openxmlformats.org/officeDocument/2006/relationships/settings" Target="/word/settings.xml" Id="R92daec4b2a7c4896" /><Relationship Type="http://schemas.openxmlformats.org/officeDocument/2006/relationships/image" Target="/word/media/da732167-21f8-4c6b-8172-24991a64d0fb.png" Id="Rde34877933e84f6c" /></Relationships>
</file>