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78adcf940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c751660e96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Common,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4970e7c1b4237" /><Relationship Type="http://schemas.openxmlformats.org/officeDocument/2006/relationships/numbering" Target="/word/numbering.xml" Id="Rb166d002f1eb4ab0" /><Relationship Type="http://schemas.openxmlformats.org/officeDocument/2006/relationships/settings" Target="/word/settings.xml" Id="R2ffc219da75c455b" /><Relationship Type="http://schemas.openxmlformats.org/officeDocument/2006/relationships/image" Target="/word/media/ac86ef4f-5b84-4f30-9777-526918699f83.png" Id="R4bc751660e964b84" /></Relationships>
</file>