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241e5e9c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1c8008070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13596123c4e7c" /><Relationship Type="http://schemas.openxmlformats.org/officeDocument/2006/relationships/numbering" Target="/word/numbering.xml" Id="Rf60f65263a8445ac" /><Relationship Type="http://schemas.openxmlformats.org/officeDocument/2006/relationships/settings" Target="/word/settings.xml" Id="Rf0db34a614394863" /><Relationship Type="http://schemas.openxmlformats.org/officeDocument/2006/relationships/image" Target="/word/media/7720b301-960e-4ad2-b22d-6f850f02f645.png" Id="R18a1c80080704b4f" /></Relationships>
</file>