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993ba530c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0295b6b6d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Orvilla,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09ce872d64558" /><Relationship Type="http://schemas.openxmlformats.org/officeDocument/2006/relationships/numbering" Target="/word/numbering.xml" Id="R8d1fba3bc66645f7" /><Relationship Type="http://schemas.openxmlformats.org/officeDocument/2006/relationships/settings" Target="/word/settings.xml" Id="Raaca8e08ab684a5e" /><Relationship Type="http://schemas.openxmlformats.org/officeDocument/2006/relationships/image" Target="/word/media/d855e00e-d779-4e62-a757-1e3b3a923a64.png" Id="R0ac0295b6b6d47ac" /></Relationships>
</file>