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2b6b4997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4fb54771f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0224a0284d3f" /><Relationship Type="http://schemas.openxmlformats.org/officeDocument/2006/relationships/numbering" Target="/word/numbering.xml" Id="R01365d8cb1d44a5a" /><Relationship Type="http://schemas.openxmlformats.org/officeDocument/2006/relationships/settings" Target="/word/settings.xml" Id="R3931a2e27b8a4d5a" /><Relationship Type="http://schemas.openxmlformats.org/officeDocument/2006/relationships/image" Target="/word/media/29972008-7c04-496b-8f81-01f668458255.png" Id="R3da4fb54771f4bd7" /></Relationships>
</file>