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64cb18ca1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f7369409e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Peveler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71ebeff464230" /><Relationship Type="http://schemas.openxmlformats.org/officeDocument/2006/relationships/numbering" Target="/word/numbering.xml" Id="Rb718580ff4c9489d" /><Relationship Type="http://schemas.openxmlformats.org/officeDocument/2006/relationships/settings" Target="/word/settings.xml" Id="R80fdfdf1fa924ded" /><Relationship Type="http://schemas.openxmlformats.org/officeDocument/2006/relationships/image" Target="/word/media/0a271ea5-4073-4f8a-86e0-a8dc5bbd7379.png" Id="R0a9f7369409e4d86" /></Relationships>
</file>