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58204f945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7b677f46f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Plymtonville,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604e4b38c4bb0" /><Relationship Type="http://schemas.openxmlformats.org/officeDocument/2006/relationships/numbering" Target="/word/numbering.xml" Id="R7510603b8c0b4bef" /><Relationship Type="http://schemas.openxmlformats.org/officeDocument/2006/relationships/settings" Target="/word/settings.xml" Id="Rdf2a4d2a2cc54688" /><Relationship Type="http://schemas.openxmlformats.org/officeDocument/2006/relationships/image" Target="/word/media/fbbf06f0-3f19-4ef0-a99f-dd876060ac73.png" Id="Rb4b7b677f46f4be7" /></Relationships>
</file>