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686f8e3d1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d406876f6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8672b3a8940db" /><Relationship Type="http://schemas.openxmlformats.org/officeDocument/2006/relationships/numbering" Target="/word/numbering.xml" Id="R804a348d69d14ca5" /><Relationship Type="http://schemas.openxmlformats.org/officeDocument/2006/relationships/settings" Target="/word/settings.xml" Id="Rcc74c2041ea3418a" /><Relationship Type="http://schemas.openxmlformats.org/officeDocument/2006/relationships/image" Target="/word/media/e784e3dc-697d-4384-bc55-981ab04223e5.png" Id="R2ecd406876f644fb" /></Relationships>
</file>