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37bd812a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3d975a007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Peter,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5da1e34d42b7" /><Relationship Type="http://schemas.openxmlformats.org/officeDocument/2006/relationships/numbering" Target="/word/numbering.xml" Id="Rc18469ed633642a2" /><Relationship Type="http://schemas.openxmlformats.org/officeDocument/2006/relationships/settings" Target="/word/settings.xml" Id="R2feeb3382763436a" /><Relationship Type="http://schemas.openxmlformats.org/officeDocument/2006/relationships/image" Target="/word/media/fd5394e4-bdc4-4e70-b4e7-4973104ec21c.png" Id="R42c3d975a0074c15" /></Relationships>
</file>