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804057e0a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e643d478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d98b13f294660" /><Relationship Type="http://schemas.openxmlformats.org/officeDocument/2006/relationships/numbering" Target="/word/numbering.xml" Id="Rbea2564f091542c6" /><Relationship Type="http://schemas.openxmlformats.org/officeDocument/2006/relationships/settings" Target="/word/settings.xml" Id="R822ff9bced3342e1" /><Relationship Type="http://schemas.openxmlformats.org/officeDocument/2006/relationships/image" Target="/word/media/9f80d7fa-b342-45bf-8278-f0a6c23b9a43.png" Id="Ra93e643d47844d80" /></Relationships>
</file>