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81a9a5875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5d22ba133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d2b2fcb2f44f1" /><Relationship Type="http://schemas.openxmlformats.org/officeDocument/2006/relationships/numbering" Target="/word/numbering.xml" Id="R2861ca236a93464f" /><Relationship Type="http://schemas.openxmlformats.org/officeDocument/2006/relationships/settings" Target="/word/settings.xml" Id="R5ce9363b838e4bca" /><Relationship Type="http://schemas.openxmlformats.org/officeDocument/2006/relationships/image" Target="/word/media/59a7bafb-186c-4c03-a468-59db66f4f866.png" Id="Rc225d22ba13348ca" /></Relationships>
</file>