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d928547b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9325d6f2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22a1195ac4ac9" /><Relationship Type="http://schemas.openxmlformats.org/officeDocument/2006/relationships/numbering" Target="/word/numbering.xml" Id="Rebb7785131bb4a38" /><Relationship Type="http://schemas.openxmlformats.org/officeDocument/2006/relationships/settings" Target="/word/settings.xml" Id="Rb88837e7520e4c51" /><Relationship Type="http://schemas.openxmlformats.org/officeDocument/2006/relationships/image" Target="/word/media/803c9ed3-d1b9-4cc0-80f0-3ce98a9ef983.png" Id="R157f9325d6f24b37" /></Relationships>
</file>