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b3953d1fb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911f29a74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Principio Furnace,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1f5961b14801" /><Relationship Type="http://schemas.openxmlformats.org/officeDocument/2006/relationships/numbering" Target="/word/numbering.xml" Id="R3ecfd2578a0a4878" /><Relationship Type="http://schemas.openxmlformats.org/officeDocument/2006/relationships/settings" Target="/word/settings.xml" Id="R7544655a8d0c4abd" /><Relationship Type="http://schemas.openxmlformats.org/officeDocument/2006/relationships/image" Target="/word/media/74160e0e-3330-4c98-9009-353da3a04ed3.png" Id="Re9f911f29a744d3b" /></Relationships>
</file>