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cdbbd23224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893bbb032844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Quebec Junction,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35f93f53904e8d" /><Relationship Type="http://schemas.openxmlformats.org/officeDocument/2006/relationships/numbering" Target="/word/numbering.xml" Id="Rbacafaf17de2486b" /><Relationship Type="http://schemas.openxmlformats.org/officeDocument/2006/relationships/settings" Target="/word/settings.xml" Id="Rc96ceb2a95ac404d" /><Relationship Type="http://schemas.openxmlformats.org/officeDocument/2006/relationships/image" Target="/word/media/88a44a82-f08f-40d1-94e8-07f560a51962.png" Id="R80893bbb032844a2" /></Relationships>
</file>