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7a30cba12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8b9c5c264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Rainbow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f5582433a449c" /><Relationship Type="http://schemas.openxmlformats.org/officeDocument/2006/relationships/numbering" Target="/word/numbering.xml" Id="R3d99f9c0685e4dc8" /><Relationship Type="http://schemas.openxmlformats.org/officeDocument/2006/relationships/settings" Target="/word/settings.xml" Id="Rec96d628bb734add" /><Relationship Type="http://schemas.openxmlformats.org/officeDocument/2006/relationships/image" Target="/word/media/25afb8ff-c99d-45bc-b06a-2883573423e3.png" Id="R1ca8b9c5c2644723" /></Relationships>
</file>