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f8d95f7e4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eebba3e0a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Robbins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35c03bdde4a41" /><Relationship Type="http://schemas.openxmlformats.org/officeDocument/2006/relationships/numbering" Target="/word/numbering.xml" Id="Ra59d671a1fae4ec1" /><Relationship Type="http://schemas.openxmlformats.org/officeDocument/2006/relationships/settings" Target="/word/settings.xml" Id="R2e981311cc6b4434" /><Relationship Type="http://schemas.openxmlformats.org/officeDocument/2006/relationships/image" Target="/word/media/55a89e75-3743-4d27-945a-96c48652f8aa.png" Id="R885eebba3e0a47b2" /></Relationships>
</file>