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5a579b4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cdeb5b8c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14977229f4e33" /><Relationship Type="http://schemas.openxmlformats.org/officeDocument/2006/relationships/numbering" Target="/word/numbering.xml" Id="R61fb8f96d5d94675" /><Relationship Type="http://schemas.openxmlformats.org/officeDocument/2006/relationships/settings" Target="/word/settings.xml" Id="Rcd5682becf0e4b39" /><Relationship Type="http://schemas.openxmlformats.org/officeDocument/2006/relationships/image" Target="/word/media/e6866d55-3ee4-466f-8e13-877878962926.png" Id="R6bafcdeb5b8c4c86" /></Relationships>
</file>