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53bba4308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6cd4002b1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Saylesville Highlands,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222cfefa6441a" /><Relationship Type="http://schemas.openxmlformats.org/officeDocument/2006/relationships/numbering" Target="/word/numbering.xml" Id="Raf018a727efa4c70" /><Relationship Type="http://schemas.openxmlformats.org/officeDocument/2006/relationships/settings" Target="/word/settings.xml" Id="R5f327cef32bf48c4" /><Relationship Type="http://schemas.openxmlformats.org/officeDocument/2006/relationships/image" Target="/word/media/5954ff0c-d420-4f41-8572-6e098aeb6c51.png" Id="Rf536cd4002b14096" /></Relationships>
</file>