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9a29a70bc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a5944c170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Seeburger,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8d5961a0d49a3" /><Relationship Type="http://schemas.openxmlformats.org/officeDocument/2006/relationships/numbering" Target="/word/numbering.xml" Id="R9edd57787c9e4fd1" /><Relationship Type="http://schemas.openxmlformats.org/officeDocument/2006/relationships/settings" Target="/word/settings.xml" Id="Rf463b0f65ea74faf" /><Relationship Type="http://schemas.openxmlformats.org/officeDocument/2006/relationships/image" Target="/word/media/1ba2ed94-1e4e-4df3-a75d-efc3adfb5be4.png" Id="R6e1a5944c170473a" /></Relationships>
</file>