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a8628480d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98b15f1b0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9fc1d84134ef6" /><Relationship Type="http://schemas.openxmlformats.org/officeDocument/2006/relationships/numbering" Target="/word/numbering.xml" Id="R8577e965381b438a" /><Relationship Type="http://schemas.openxmlformats.org/officeDocument/2006/relationships/settings" Target="/word/settings.xml" Id="Re9f938e823b24373" /><Relationship Type="http://schemas.openxmlformats.org/officeDocument/2006/relationships/image" Target="/word/media/767c6057-4100-45d2-89c1-46e6cb91af65.png" Id="R87098b15f1b040da" /></Relationships>
</file>