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3d4bfba09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4c6638143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Calera,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952bfc3e74088" /><Relationship Type="http://schemas.openxmlformats.org/officeDocument/2006/relationships/numbering" Target="/word/numbering.xml" Id="R49ef235d7a0d492b" /><Relationship Type="http://schemas.openxmlformats.org/officeDocument/2006/relationships/settings" Target="/word/settings.xml" Id="Ra0e8d6237cbc4320" /><Relationship Type="http://schemas.openxmlformats.org/officeDocument/2006/relationships/image" Target="/word/media/788abc74-b829-4d2b-bd21-38e40920b433.png" Id="Ra984c6638143418d" /></Relationships>
</file>