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54c456dc9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6aa5c0c7f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Spade Mountain,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436b6268e48c3" /><Relationship Type="http://schemas.openxmlformats.org/officeDocument/2006/relationships/numbering" Target="/word/numbering.xml" Id="R196440280dd348c6" /><Relationship Type="http://schemas.openxmlformats.org/officeDocument/2006/relationships/settings" Target="/word/settings.xml" Id="R62fe115bf58b40cc" /><Relationship Type="http://schemas.openxmlformats.org/officeDocument/2006/relationships/image" Target="/word/media/b129c7ee-a6c6-49e2-a024-9a31760b4ec5.png" Id="Rf466aa5c0c7f4fca" /></Relationships>
</file>