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2d451e758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949b784c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18e7cbc824863" /><Relationship Type="http://schemas.openxmlformats.org/officeDocument/2006/relationships/numbering" Target="/word/numbering.xml" Id="R6b45ae49016a4a3a" /><Relationship Type="http://schemas.openxmlformats.org/officeDocument/2006/relationships/settings" Target="/word/settings.xml" Id="R1f7ba44335aa4512" /><Relationship Type="http://schemas.openxmlformats.org/officeDocument/2006/relationships/image" Target="/word/media/00877387-8343-4e09-8a51-21fdb3ece350.png" Id="Rddf949b784c94cf9" /></Relationships>
</file>