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2c4dd989de45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ec2c77519149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Sunbeach,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fdbd3d7e074e58" /><Relationship Type="http://schemas.openxmlformats.org/officeDocument/2006/relationships/numbering" Target="/word/numbering.xml" Id="R7259806e47174f38" /><Relationship Type="http://schemas.openxmlformats.org/officeDocument/2006/relationships/settings" Target="/word/settings.xml" Id="R26216da1afdb4e84" /><Relationship Type="http://schemas.openxmlformats.org/officeDocument/2006/relationships/image" Target="/word/media/2fbd87fe-3d6a-432e-b0ef-ce8691360f5c.png" Id="R3aec2c77519149a3" /></Relationships>
</file>