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1ed4994f7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ec0d299fc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Swannanoa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8b276150147ed" /><Relationship Type="http://schemas.openxmlformats.org/officeDocument/2006/relationships/numbering" Target="/word/numbering.xml" Id="R7196b883f63b4c93" /><Relationship Type="http://schemas.openxmlformats.org/officeDocument/2006/relationships/settings" Target="/word/settings.xml" Id="R26c486a3a6864073" /><Relationship Type="http://schemas.openxmlformats.org/officeDocument/2006/relationships/image" Target="/word/media/a70e82a5-6f1d-4c9a-8d94-8209dc502eb6.png" Id="R51bec0d299fc45bc" /></Relationships>
</file>