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44eef67b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a4b68e621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e20b2a35c44ca" /><Relationship Type="http://schemas.openxmlformats.org/officeDocument/2006/relationships/numbering" Target="/word/numbering.xml" Id="Rf440eb026a1a470b" /><Relationship Type="http://schemas.openxmlformats.org/officeDocument/2006/relationships/settings" Target="/word/settings.xml" Id="R0d373ea35dd948ec" /><Relationship Type="http://schemas.openxmlformats.org/officeDocument/2006/relationships/image" Target="/word/media/fafe6397-c62c-43d6-a670-08e9453bb353.png" Id="R459a4b68e62149a3" /></Relationships>
</file>