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5dda09ad0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bf96ca7a6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a6184ad2947fa" /><Relationship Type="http://schemas.openxmlformats.org/officeDocument/2006/relationships/numbering" Target="/word/numbering.xml" Id="R39edceffe08f4d6f" /><Relationship Type="http://schemas.openxmlformats.org/officeDocument/2006/relationships/settings" Target="/word/settings.xml" Id="R4bd2d5a6841842f1" /><Relationship Type="http://schemas.openxmlformats.org/officeDocument/2006/relationships/image" Target="/word/media/f981be08-d13f-4d64-bc03-8063bbdba82e.png" Id="R09dbf96ca7a6422b" /></Relationships>
</file>