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22a21836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afd9f4e29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Trancas,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60df5d63f4997" /><Relationship Type="http://schemas.openxmlformats.org/officeDocument/2006/relationships/numbering" Target="/word/numbering.xml" Id="R2cb04f5959bc475f" /><Relationship Type="http://schemas.openxmlformats.org/officeDocument/2006/relationships/settings" Target="/word/settings.xml" Id="Rc7e13b72c796458a" /><Relationship Type="http://schemas.openxmlformats.org/officeDocument/2006/relationships/image" Target="/word/media/f2bd8bae-9743-4574-9f48-18ba54c5b13c.png" Id="Rd06afd9f4e2941bf" /></Relationships>
</file>