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ef721c35247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2885a3e03245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Trimbles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7bebd47be84a9b" /><Relationship Type="http://schemas.openxmlformats.org/officeDocument/2006/relationships/numbering" Target="/word/numbering.xml" Id="R715e412ddd2844fe" /><Relationship Type="http://schemas.openxmlformats.org/officeDocument/2006/relationships/settings" Target="/word/settings.xml" Id="R5c785a8e8315456d" /><Relationship Type="http://schemas.openxmlformats.org/officeDocument/2006/relationships/image" Target="/word/media/5599c11c-140a-4274-8229-14b206b3b9d9.png" Id="Rf12885a3e03245df" /></Relationships>
</file>