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63e73f129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09cd5e0b4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Twisp,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a83f143ec42eb" /><Relationship Type="http://schemas.openxmlformats.org/officeDocument/2006/relationships/numbering" Target="/word/numbering.xml" Id="Rb5f1c30f2e814e41" /><Relationship Type="http://schemas.openxmlformats.org/officeDocument/2006/relationships/settings" Target="/word/settings.xml" Id="R52a4653d7bc94fb1" /><Relationship Type="http://schemas.openxmlformats.org/officeDocument/2006/relationships/image" Target="/word/media/2ffa9da2-8b89-4721-b58e-ad35b546d616.png" Id="Rd6a09cd5e0b445ae" /></Relationships>
</file>