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789f164e3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4c7b73d64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Tauwa,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79f62b43d4ad2" /><Relationship Type="http://schemas.openxmlformats.org/officeDocument/2006/relationships/numbering" Target="/word/numbering.xml" Id="R4b9744ff89e24b36" /><Relationship Type="http://schemas.openxmlformats.org/officeDocument/2006/relationships/settings" Target="/word/settings.xml" Id="Ra24304bc69f34400" /><Relationship Type="http://schemas.openxmlformats.org/officeDocument/2006/relationships/image" Target="/word/media/d06c5a93-218e-453f-95dd-552737d766f7.png" Id="R75a4c7b73d644fc8" /></Relationships>
</file>