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93f478049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a79f7b029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579b078af4a51" /><Relationship Type="http://schemas.openxmlformats.org/officeDocument/2006/relationships/numbering" Target="/word/numbering.xml" Id="R449e508146b24f36" /><Relationship Type="http://schemas.openxmlformats.org/officeDocument/2006/relationships/settings" Target="/word/settings.xml" Id="Re18cc27a59264fe1" /><Relationship Type="http://schemas.openxmlformats.org/officeDocument/2006/relationships/image" Target="/word/media/2b15ac5a-151b-4d89-ac46-345221575a6c.png" Id="R953a79f7b0294480" /></Relationships>
</file>