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6b9fa163b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d50bb3f4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Wantage,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8f7b24cc349b5" /><Relationship Type="http://schemas.openxmlformats.org/officeDocument/2006/relationships/numbering" Target="/word/numbering.xml" Id="Re13afddf38084a48" /><Relationship Type="http://schemas.openxmlformats.org/officeDocument/2006/relationships/settings" Target="/word/settings.xml" Id="Raac5bed66fb54823" /><Relationship Type="http://schemas.openxmlformats.org/officeDocument/2006/relationships/image" Target="/word/media/976f118b-74a3-4094-b718-9b31e8f08ecb.png" Id="R2405d50bb3f44746" /></Relationships>
</file>