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3310e61c1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0179188d6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9c051a13c4cf0" /><Relationship Type="http://schemas.openxmlformats.org/officeDocument/2006/relationships/numbering" Target="/word/numbering.xml" Id="R16c6a4f12f194c2b" /><Relationship Type="http://schemas.openxmlformats.org/officeDocument/2006/relationships/settings" Target="/word/settings.xml" Id="R44e3acea2a984280" /><Relationship Type="http://schemas.openxmlformats.org/officeDocument/2006/relationships/image" Target="/word/media/aae8c0ff-ce0d-492e-b25e-0fe4347538cd.png" Id="R1a30179188d643b2" /></Relationships>
</file>