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c5738a40c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429dd550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Wawaset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a2deb3d8b46f3" /><Relationship Type="http://schemas.openxmlformats.org/officeDocument/2006/relationships/numbering" Target="/word/numbering.xml" Id="R99e70aac832f4698" /><Relationship Type="http://schemas.openxmlformats.org/officeDocument/2006/relationships/settings" Target="/word/settings.xml" Id="Rc1a4107f9f4a4773" /><Relationship Type="http://schemas.openxmlformats.org/officeDocument/2006/relationships/image" Target="/word/media/6ba66e33-4c9a-4054-bde1-4f258f3f91ed.png" Id="Rb2e4429dd550483f" /></Relationships>
</file>