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292b03b32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419332645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Weirwood,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ff568f3a146f8" /><Relationship Type="http://schemas.openxmlformats.org/officeDocument/2006/relationships/numbering" Target="/word/numbering.xml" Id="Rceb734f6ea084d60" /><Relationship Type="http://schemas.openxmlformats.org/officeDocument/2006/relationships/settings" Target="/word/settings.xml" Id="Rf1a45278cdd047a8" /><Relationship Type="http://schemas.openxmlformats.org/officeDocument/2006/relationships/image" Target="/word/media/55517bdc-1b5e-427e-9549-03ad9495fcfd.png" Id="R9164193326454956" /></Relationships>
</file>