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1ad670e50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5427df7ee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Layton,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7f13d67da46c2" /><Relationship Type="http://schemas.openxmlformats.org/officeDocument/2006/relationships/numbering" Target="/word/numbering.xml" Id="R27589d494e254491" /><Relationship Type="http://schemas.openxmlformats.org/officeDocument/2006/relationships/settings" Target="/word/settings.xml" Id="R8144935ac4c541a2" /><Relationship Type="http://schemas.openxmlformats.org/officeDocument/2006/relationships/image" Target="/word/media/644c2e45-f26c-4818-9e85-95c1c2c5748a.png" Id="Rbef5427df7ee4771" /></Relationships>
</file>