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fb0a3d8b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4d055792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ff3b02e3437f" /><Relationship Type="http://schemas.openxmlformats.org/officeDocument/2006/relationships/numbering" Target="/word/numbering.xml" Id="R2202ef1b949d4817" /><Relationship Type="http://schemas.openxmlformats.org/officeDocument/2006/relationships/settings" Target="/word/settings.xml" Id="Rb81d7df3c5d045ec" /><Relationship Type="http://schemas.openxmlformats.org/officeDocument/2006/relationships/image" Target="/word/media/f3eb2a04-f01c-483f-9d05-010e5b7145eb.png" Id="Ra5d4d055792b4a2e" /></Relationships>
</file>