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c4c7ff46cf45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addb83a31148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Wilson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29754445744581" /><Relationship Type="http://schemas.openxmlformats.org/officeDocument/2006/relationships/numbering" Target="/word/numbering.xml" Id="R0aa27c272f694ab2" /><Relationship Type="http://schemas.openxmlformats.org/officeDocument/2006/relationships/settings" Target="/word/settings.xml" Id="R0b63dc61ac334167" /><Relationship Type="http://schemas.openxmlformats.org/officeDocument/2006/relationships/image" Target="/word/media/88c55db0-38e2-45ef-83ba-11bc65bf36a2.png" Id="R45addb83a3114861" /></Relationships>
</file>