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d689532df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d151a4463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Winifred,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1cd79914b4dbe" /><Relationship Type="http://schemas.openxmlformats.org/officeDocument/2006/relationships/numbering" Target="/word/numbering.xml" Id="R56ea880bff7948ad" /><Relationship Type="http://schemas.openxmlformats.org/officeDocument/2006/relationships/settings" Target="/word/settings.xml" Id="R0c5989aee4da4cf7" /><Relationship Type="http://schemas.openxmlformats.org/officeDocument/2006/relationships/image" Target="/word/media/7fe5b8d8-4e29-4a0d-b180-8ee0f66da847.png" Id="Rb94d151a44634d54" /></Relationships>
</file>