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a83baf93c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49336e491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Wissingers,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75fe7fb344d8d" /><Relationship Type="http://schemas.openxmlformats.org/officeDocument/2006/relationships/numbering" Target="/word/numbering.xml" Id="R46466f94c2ed4140" /><Relationship Type="http://schemas.openxmlformats.org/officeDocument/2006/relationships/settings" Target="/word/settings.xml" Id="Refd320e9b36b4d00" /><Relationship Type="http://schemas.openxmlformats.org/officeDocument/2006/relationships/image" Target="/word/media/15d49417-a127-4db3-9996-6de94afeda86.png" Id="R05a49336e4914ab0" /></Relationships>
</file>