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f54638202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61ad73c64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49df869484a40" /><Relationship Type="http://schemas.openxmlformats.org/officeDocument/2006/relationships/numbering" Target="/word/numbering.xml" Id="Rf7dda37c710c4c7b" /><Relationship Type="http://schemas.openxmlformats.org/officeDocument/2006/relationships/settings" Target="/word/settings.xml" Id="R9535cced4ce04ad2" /><Relationship Type="http://schemas.openxmlformats.org/officeDocument/2006/relationships/image" Target="/word/media/80ae3748-c156-42cd-ba35-f89a407b047c.png" Id="R38d61ad73c644f7c" /></Relationships>
</file>