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0e6d02b08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eadfeecfc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 Khara,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9ad78ddbe4fa5" /><Relationship Type="http://schemas.openxmlformats.org/officeDocument/2006/relationships/numbering" Target="/word/numbering.xml" Id="R8b35793cb1d74954" /><Relationship Type="http://schemas.openxmlformats.org/officeDocument/2006/relationships/settings" Target="/word/settings.xml" Id="R18931d2e45534840" /><Relationship Type="http://schemas.openxmlformats.org/officeDocument/2006/relationships/image" Target="/word/media/de11aa9a-3d37-4fec-adc8-122c2ad9f4dd.png" Id="R580eadfeecfc4ab2" /></Relationships>
</file>