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1868049c0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ae3a1db35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Chamardaha,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b8d79bc9a4c78" /><Relationship Type="http://schemas.openxmlformats.org/officeDocument/2006/relationships/numbering" Target="/word/numbering.xml" Id="Ree6a8078a9fa4c92" /><Relationship Type="http://schemas.openxmlformats.org/officeDocument/2006/relationships/settings" Target="/word/settings.xml" Id="R78624597e75742f8" /><Relationship Type="http://schemas.openxmlformats.org/officeDocument/2006/relationships/image" Target="/word/media/dc034ddb-6074-4ae8-9ebd-651e9616e739.png" Id="Ra9dae3a1db3543f9" /></Relationships>
</file>